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1D1" w:rsidRDefault="00EA52ED" w:rsidP="00EA52ED">
      <w:pPr>
        <w:jc w:val="center"/>
        <w:rPr>
          <w:rFonts w:ascii="Times New Roman" w:hAnsi="Times New Roman" w:cs="Times New Roman"/>
          <w:sz w:val="28"/>
        </w:rPr>
      </w:pPr>
      <w:r w:rsidRPr="00DF6392">
        <w:rPr>
          <w:rFonts w:ascii="Times New Roman" w:hAnsi="Times New Roman" w:cs="Times New Roman"/>
          <w:sz w:val="28"/>
        </w:rPr>
        <w:t>3 июня с воспитанниками детского объединения "Волшебная радуга «был проведен конкурс рисунков на асфальте " Я рисую этот мир", посвященный дню защиты детей.</w:t>
      </w:r>
    </w:p>
    <w:p w:rsidR="00807F6D" w:rsidRDefault="00807F6D" w:rsidP="00EA52ED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81D7B3" wp14:editId="713CC817">
            <wp:extent cx="4722144" cy="62960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йназарова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52" cy="629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6392" w:rsidRPr="00DF6392" w:rsidRDefault="00DF6392" w:rsidP="00EA52E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ойназарова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ойназарова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ойназарова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ойназарова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ойназарова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5734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ойназарова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392" w:rsidRPr="00DF6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C7B"/>
    <w:rsid w:val="005531D1"/>
    <w:rsid w:val="005B59F7"/>
    <w:rsid w:val="00796C7B"/>
    <w:rsid w:val="00807F6D"/>
    <w:rsid w:val="00DF6392"/>
    <w:rsid w:val="00EA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4B6B81-4601-4A04-B33E-9D2E8754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2024-06-27T04:34:00Z</dcterms:created>
  <dcterms:modified xsi:type="dcterms:W3CDTF">2024-06-27T04:43:00Z</dcterms:modified>
</cp:coreProperties>
</file>